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932C08" w:rsidRPr="00A12706" w:rsidTr="000E35EC">
        <w:tc>
          <w:tcPr>
            <w:tcW w:w="6350" w:type="dxa"/>
          </w:tcPr>
          <w:p w:rsidR="00932C08" w:rsidRPr="00A12706" w:rsidRDefault="00932C08" w:rsidP="000E35E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932C08" w:rsidRPr="00A12706" w:rsidRDefault="00932C08" w:rsidP="000E35E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932C08" w:rsidRPr="00A12706" w:rsidTr="000E35EC">
        <w:tc>
          <w:tcPr>
            <w:tcW w:w="6350" w:type="dxa"/>
            <w:vAlign w:val="bottom"/>
          </w:tcPr>
          <w:p w:rsidR="00932C08" w:rsidRPr="00A12706" w:rsidRDefault="00932C08" w:rsidP="000E35EC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932C08" w:rsidRPr="00A12706" w:rsidRDefault="00932C08" w:rsidP="000E35EC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932C08" w:rsidRPr="00A12706" w:rsidRDefault="00932C08" w:rsidP="000E35EC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932C08" w:rsidRPr="00A12706" w:rsidRDefault="00932C08" w:rsidP="000E35EC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932C08" w:rsidRPr="00A12706" w:rsidRDefault="00932C08" w:rsidP="000E35EC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12706"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C08" w:rsidRPr="00A12706" w:rsidRDefault="00932C08" w:rsidP="000E35EC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932C08" w:rsidRPr="00A12706" w:rsidRDefault="00932C08" w:rsidP="000E35EC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932C08" w:rsidRPr="00A12706" w:rsidRDefault="00932C08" w:rsidP="000E35EC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932C08" w:rsidRPr="00A12706" w:rsidRDefault="00932C08" w:rsidP="000E35EC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932C08" w:rsidRPr="00A12706" w:rsidRDefault="00932C08" w:rsidP="000E35EC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A66AC" w:rsidP="004948C8">
      <w:pPr>
        <w:spacing w:after="15"/>
        <w:ind w:right="371"/>
        <w:jc w:val="right"/>
      </w:pPr>
      <w:r w:rsidRPr="00932C08">
        <w:rPr>
          <w:rFonts w:ascii="Arial" w:eastAsia="Arial" w:hAnsi="Arial" w:cs="Arial"/>
          <w:sz w:val="20"/>
        </w:rPr>
        <w:t>December 1</w:t>
      </w:r>
      <w:r w:rsidR="00870F6F" w:rsidRPr="00932C08">
        <w:rPr>
          <w:rFonts w:ascii="Arial" w:eastAsia="Arial" w:hAnsi="Arial" w:cs="Arial"/>
          <w:sz w:val="20"/>
        </w:rPr>
        <w:t>4</w:t>
      </w:r>
      <w:r w:rsidR="004948C8" w:rsidRPr="00932C08">
        <w:rPr>
          <w:rFonts w:ascii="Arial" w:eastAsia="Arial" w:hAnsi="Arial" w:cs="Arial"/>
          <w:sz w:val="20"/>
        </w:rPr>
        <w:t>, 2018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0118A6">
        <w:rPr>
          <w:rFonts w:ascii="Arial" w:eastAsia="Arial" w:hAnsi="Arial" w:cs="Arial"/>
          <w:b/>
          <w:sz w:val="20"/>
        </w:rPr>
        <w:t>1</w:t>
      </w:r>
      <w:r w:rsidR="00870F6F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932C08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D354FB">
        <w:trPr>
          <w:trHeight w:val="444"/>
        </w:trPr>
        <w:tc>
          <w:tcPr>
            <w:tcW w:w="4850" w:type="dxa"/>
            <w:gridSpan w:val="2"/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932C08" w:rsidRPr="00932C08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932C08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</w:p>
        </w:tc>
        <w:tc>
          <w:tcPr>
            <w:tcW w:w="1710" w:type="dxa"/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D04D4" w:rsidTr="00D354FB">
        <w:trPr>
          <w:trHeight w:val="236"/>
        </w:trPr>
        <w:tc>
          <w:tcPr>
            <w:tcW w:w="390" w:type="dxa"/>
            <w:vMerge w:val="restart"/>
          </w:tcPr>
          <w:p w:rsidR="009D04D4" w:rsidRDefault="009D04D4" w:rsidP="009D04D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</w:tcPr>
          <w:p w:rsidR="009D04D4" w:rsidRDefault="009D04D4" w:rsidP="009D04D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2,418.43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5.00-7.00</w:t>
            </w:r>
          </w:p>
        </w:tc>
      </w:tr>
      <w:tr w:rsidR="009D04D4" w:rsidTr="00D354FB">
        <w:trPr>
          <w:trHeight w:val="263"/>
        </w:trPr>
        <w:tc>
          <w:tcPr>
            <w:tcW w:w="0" w:type="auto"/>
            <w:vMerge/>
          </w:tcPr>
          <w:p w:rsidR="009D04D4" w:rsidRDefault="009D04D4" w:rsidP="009D04D4"/>
        </w:tc>
        <w:tc>
          <w:tcPr>
            <w:tcW w:w="4460" w:type="dxa"/>
          </w:tcPr>
          <w:p w:rsidR="009D04D4" w:rsidRDefault="009D04D4" w:rsidP="009D04D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224.82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5.00-6.60</w:t>
            </w:r>
          </w:p>
        </w:tc>
      </w:tr>
      <w:tr w:rsidR="009D04D4" w:rsidTr="00D354FB">
        <w:trPr>
          <w:trHeight w:val="252"/>
        </w:trPr>
        <w:tc>
          <w:tcPr>
            <w:tcW w:w="0" w:type="auto"/>
            <w:vMerge/>
          </w:tcPr>
          <w:p w:rsidR="009D04D4" w:rsidRDefault="009D04D4" w:rsidP="009D04D4"/>
        </w:tc>
        <w:tc>
          <w:tcPr>
            <w:tcW w:w="4460" w:type="dxa"/>
          </w:tcPr>
          <w:p w:rsidR="009D04D4" w:rsidRDefault="009D04D4" w:rsidP="009D04D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1,650.92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5.50-6.55</w:t>
            </w:r>
          </w:p>
        </w:tc>
      </w:tr>
      <w:tr w:rsidR="009D04D4" w:rsidTr="00D354FB">
        <w:trPr>
          <w:trHeight w:val="250"/>
        </w:trPr>
        <w:tc>
          <w:tcPr>
            <w:tcW w:w="0" w:type="auto"/>
            <w:vMerge/>
          </w:tcPr>
          <w:p w:rsidR="009D04D4" w:rsidRDefault="009D04D4" w:rsidP="009D04D4"/>
        </w:tc>
        <w:tc>
          <w:tcPr>
            <w:tcW w:w="4460" w:type="dxa"/>
          </w:tcPr>
          <w:p w:rsidR="009D04D4" w:rsidRDefault="009D04D4" w:rsidP="009D04D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532.54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5.50-6.60</w:t>
            </w:r>
          </w:p>
        </w:tc>
      </w:tr>
      <w:tr w:rsidR="009D04D4" w:rsidTr="00D354FB">
        <w:trPr>
          <w:trHeight w:val="236"/>
        </w:trPr>
        <w:tc>
          <w:tcPr>
            <w:tcW w:w="0" w:type="auto"/>
            <w:vMerge/>
          </w:tcPr>
          <w:p w:rsidR="009D04D4" w:rsidRDefault="009D04D4" w:rsidP="009D04D4"/>
        </w:tc>
        <w:tc>
          <w:tcPr>
            <w:tcW w:w="4460" w:type="dxa"/>
          </w:tcPr>
          <w:p w:rsidR="009D04D4" w:rsidRDefault="009D04D4" w:rsidP="009D04D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04D4" w:rsidRPr="00C71E06" w:rsidRDefault="009D04D4" w:rsidP="009D0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6.80-7.00</w:t>
            </w:r>
          </w:p>
        </w:tc>
      </w:tr>
      <w:tr w:rsidR="00490DBC" w:rsidTr="00D354FB">
        <w:trPr>
          <w:trHeight w:val="239"/>
        </w:trPr>
        <w:tc>
          <w:tcPr>
            <w:tcW w:w="390" w:type="dxa"/>
            <w:vMerge w:val="restart"/>
          </w:tcPr>
          <w:p w:rsidR="00490DBC" w:rsidRDefault="00490DBC" w:rsidP="00490DBC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</w:tcPr>
          <w:p w:rsidR="00490DBC" w:rsidRDefault="00490DBC" w:rsidP="00490DBC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BC" w:rsidRPr="00C71E06" w:rsidRDefault="00490DBC" w:rsidP="00490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90DBC" w:rsidRPr="00C71E06" w:rsidRDefault="00490DBC" w:rsidP="00490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90DBC" w:rsidRPr="00C71E06" w:rsidRDefault="00490DBC" w:rsidP="00490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4436" w:rsidTr="00D354FB">
        <w:trPr>
          <w:trHeight w:val="236"/>
        </w:trPr>
        <w:tc>
          <w:tcPr>
            <w:tcW w:w="0" w:type="auto"/>
            <w:vMerge/>
          </w:tcPr>
          <w:p w:rsidR="00014436" w:rsidRDefault="00014436" w:rsidP="00014436"/>
        </w:tc>
        <w:tc>
          <w:tcPr>
            <w:tcW w:w="4460" w:type="dxa"/>
          </w:tcPr>
          <w:p w:rsidR="00014436" w:rsidRDefault="00014436" w:rsidP="00014436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5.55-6.85</w:t>
            </w:r>
          </w:p>
        </w:tc>
      </w:tr>
      <w:tr w:rsidR="00014436" w:rsidTr="00D354FB">
        <w:trPr>
          <w:trHeight w:val="236"/>
        </w:trPr>
        <w:tc>
          <w:tcPr>
            <w:tcW w:w="0" w:type="auto"/>
            <w:vMerge/>
          </w:tcPr>
          <w:p w:rsidR="00014436" w:rsidRDefault="00014436" w:rsidP="00014436"/>
        </w:tc>
        <w:tc>
          <w:tcPr>
            <w:tcW w:w="4460" w:type="dxa"/>
          </w:tcPr>
          <w:p w:rsidR="00014436" w:rsidRDefault="00014436" w:rsidP="00014436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6.55-7.10</w:t>
            </w:r>
          </w:p>
        </w:tc>
      </w:tr>
      <w:tr w:rsidR="00014436" w:rsidTr="00D354FB">
        <w:trPr>
          <w:trHeight w:val="236"/>
        </w:trPr>
        <w:tc>
          <w:tcPr>
            <w:tcW w:w="0" w:type="auto"/>
            <w:vMerge/>
          </w:tcPr>
          <w:p w:rsidR="00014436" w:rsidRDefault="00014436" w:rsidP="00014436"/>
        </w:tc>
        <w:tc>
          <w:tcPr>
            <w:tcW w:w="4460" w:type="dxa"/>
          </w:tcPr>
          <w:p w:rsidR="00014436" w:rsidRDefault="00014436" w:rsidP="00014436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014436" w:rsidTr="00D354FB">
        <w:trPr>
          <w:trHeight w:val="238"/>
        </w:trPr>
        <w:tc>
          <w:tcPr>
            <w:tcW w:w="0" w:type="auto"/>
            <w:vMerge/>
          </w:tcPr>
          <w:p w:rsidR="00014436" w:rsidRDefault="00014436" w:rsidP="00014436"/>
        </w:tc>
        <w:tc>
          <w:tcPr>
            <w:tcW w:w="4460" w:type="dxa"/>
          </w:tcPr>
          <w:p w:rsidR="00014436" w:rsidRDefault="00014436" w:rsidP="00014436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7.20-7.20</w:t>
            </w:r>
          </w:p>
        </w:tc>
      </w:tr>
      <w:tr w:rsidR="00014436" w:rsidTr="00D354FB">
        <w:trPr>
          <w:trHeight w:val="238"/>
        </w:trPr>
        <w:tc>
          <w:tcPr>
            <w:tcW w:w="0" w:type="auto"/>
            <w:vMerge/>
          </w:tcPr>
          <w:p w:rsidR="00014436" w:rsidRDefault="00014436" w:rsidP="00014436"/>
        </w:tc>
        <w:tc>
          <w:tcPr>
            <w:tcW w:w="4460" w:type="dxa"/>
          </w:tcPr>
          <w:p w:rsidR="00014436" w:rsidRDefault="00014436" w:rsidP="00014436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14436" w:rsidRPr="00C71E06" w:rsidRDefault="00014436" w:rsidP="00014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6.75-7.90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D354FB">
        <w:trPr>
          <w:trHeight w:val="596"/>
        </w:trPr>
        <w:tc>
          <w:tcPr>
            <w:tcW w:w="3578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932C08" w:rsidRPr="00932C08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932C08" w:rsidRPr="00932C08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</w:tcPr>
          <w:p w:rsidR="004948C8" w:rsidRDefault="004948C8" w:rsidP="00E40534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</w:tcPr>
          <w:p w:rsidR="004948C8" w:rsidRDefault="004948C8" w:rsidP="00932C08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932C08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</w:tcPr>
          <w:p w:rsidR="004948C8" w:rsidRDefault="004948C8" w:rsidP="00E4053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Current</w:t>
            </w:r>
          </w:p>
          <w:p w:rsidR="004948C8" w:rsidRDefault="004948C8" w:rsidP="00E40534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</w:t>
            </w:r>
            <w:r w:rsidR="00932C08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 xml:space="preserve"> off Rate</w:t>
            </w:r>
          </w:p>
        </w:tc>
      </w:tr>
      <w:tr w:rsidR="004948C8" w:rsidTr="00D354FB">
        <w:trPr>
          <w:trHeight w:val="266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</w:tcPr>
          <w:p w:rsidR="004948C8" w:rsidRDefault="004948C8" w:rsidP="00222942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</w:tcPr>
          <w:p w:rsidR="004948C8" w:rsidRDefault="004948C8" w:rsidP="00E40534"/>
        </w:tc>
        <w:tc>
          <w:tcPr>
            <w:tcW w:w="116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870F6F" w:rsidTr="00D354FB">
        <w:trPr>
          <w:trHeight w:val="217"/>
        </w:trPr>
        <w:tc>
          <w:tcPr>
            <w:tcW w:w="484" w:type="dxa"/>
          </w:tcPr>
          <w:p w:rsidR="00870F6F" w:rsidRPr="00932C08" w:rsidRDefault="00870F6F" w:rsidP="00932C08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0F6F" w:rsidRDefault="00870F6F" w:rsidP="00870F6F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59.71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70F6F" w:rsidTr="00D354FB">
        <w:trPr>
          <w:trHeight w:val="217"/>
        </w:trPr>
        <w:tc>
          <w:tcPr>
            <w:tcW w:w="484" w:type="dxa"/>
          </w:tcPr>
          <w:p w:rsidR="00870F6F" w:rsidRPr="00932C08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0F6F" w:rsidRDefault="00870F6F" w:rsidP="00870F6F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870F6F" w:rsidTr="00D354FB">
        <w:trPr>
          <w:trHeight w:val="217"/>
        </w:trPr>
        <w:tc>
          <w:tcPr>
            <w:tcW w:w="484" w:type="dxa"/>
          </w:tcPr>
          <w:p w:rsidR="00870F6F" w:rsidRPr="00932C08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0F6F" w:rsidRPr="00142022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70F6F" w:rsidTr="00D354FB">
        <w:trPr>
          <w:trHeight w:val="217"/>
        </w:trPr>
        <w:tc>
          <w:tcPr>
            <w:tcW w:w="484" w:type="dxa"/>
          </w:tcPr>
          <w:p w:rsidR="00870F6F" w:rsidRPr="00932C08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0F6F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126.50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70F6F" w:rsidTr="00D354FB">
        <w:trPr>
          <w:trHeight w:val="217"/>
        </w:trPr>
        <w:tc>
          <w:tcPr>
            <w:tcW w:w="484" w:type="dxa"/>
          </w:tcPr>
          <w:p w:rsidR="00870F6F" w:rsidRPr="00932C08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0F6F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870F6F" w:rsidTr="00D354FB">
        <w:trPr>
          <w:trHeight w:val="217"/>
        </w:trPr>
        <w:tc>
          <w:tcPr>
            <w:tcW w:w="484" w:type="dxa"/>
          </w:tcPr>
          <w:p w:rsidR="00870F6F" w:rsidRPr="00932C08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0F6F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870F6F" w:rsidTr="00D354FB">
        <w:trPr>
          <w:trHeight w:val="217"/>
        </w:trPr>
        <w:tc>
          <w:tcPr>
            <w:tcW w:w="484" w:type="dxa"/>
          </w:tcPr>
          <w:p w:rsidR="00870F6F" w:rsidRPr="00932C08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0F6F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870F6F" w:rsidTr="00D354FB">
        <w:trPr>
          <w:trHeight w:val="217"/>
        </w:trPr>
        <w:tc>
          <w:tcPr>
            <w:tcW w:w="484" w:type="dxa"/>
          </w:tcPr>
          <w:p w:rsidR="00870F6F" w:rsidRPr="00932C08" w:rsidRDefault="00870F6F" w:rsidP="00870F6F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870F6F" w:rsidRDefault="00870F6F" w:rsidP="00870F6F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6915F0" w:rsidRDefault="006915F0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5F0">
              <w:rPr>
                <w:rFonts w:ascii="Arial" w:hAnsi="Arial" w:cs="Arial"/>
                <w:sz w:val="18"/>
                <w:szCs w:val="18"/>
              </w:rPr>
              <w:t>160.18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0A5F01" w:rsidTr="00D354FB">
        <w:trPr>
          <w:trHeight w:val="218"/>
        </w:trPr>
        <w:tc>
          <w:tcPr>
            <w:tcW w:w="484" w:type="dxa"/>
          </w:tcPr>
          <w:p w:rsidR="000A5F01" w:rsidRPr="00932C08" w:rsidRDefault="000A5F01" w:rsidP="000A5F0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0A5F01" w:rsidRDefault="000A5F01" w:rsidP="000A5F01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A5F01" w:rsidRPr="00C71E06" w:rsidRDefault="00870F6F" w:rsidP="000A5F0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 xml:space="preserve">       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A5F01" w:rsidRPr="00C71E06" w:rsidRDefault="00870F6F" w:rsidP="000A5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A5F01" w:rsidRPr="00C71E06" w:rsidRDefault="00870F6F" w:rsidP="000A5F0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 xml:space="preserve">      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A5F01" w:rsidRPr="00C71E06" w:rsidRDefault="00870F6F" w:rsidP="00870F6F">
            <w:pPr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A5F01" w:rsidRPr="00C71E06" w:rsidRDefault="00870F6F" w:rsidP="00870F6F">
            <w:pPr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 xml:space="preserve">         -</w:t>
            </w:r>
          </w:p>
        </w:tc>
      </w:tr>
      <w:tr w:rsidR="00870F6F" w:rsidTr="00D354FB">
        <w:trPr>
          <w:trHeight w:val="216"/>
        </w:trPr>
        <w:tc>
          <w:tcPr>
            <w:tcW w:w="484" w:type="dxa"/>
          </w:tcPr>
          <w:p w:rsidR="00870F6F" w:rsidRPr="00932C08" w:rsidRDefault="00870F6F" w:rsidP="00870F6F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932C08"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</w:tcPr>
          <w:p w:rsidR="00870F6F" w:rsidRDefault="00870F6F" w:rsidP="00870F6F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70F6F" w:rsidRPr="00C71E06" w:rsidRDefault="00870F6F" w:rsidP="00870F6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70F6F" w:rsidRPr="006915F0" w:rsidRDefault="006915F0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5F0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70F6F" w:rsidRPr="00C71E06" w:rsidRDefault="00870F6F" w:rsidP="00870F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932C08" w:rsidTr="00D354FB">
        <w:trPr>
          <w:trHeight w:val="230"/>
        </w:trPr>
        <w:tc>
          <w:tcPr>
            <w:tcW w:w="484" w:type="dxa"/>
          </w:tcPr>
          <w:p w:rsidR="00932C08" w:rsidRPr="00932C08" w:rsidRDefault="00932C08" w:rsidP="000A5F01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932C08"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302" w:type="dxa"/>
            <w:gridSpan w:val="2"/>
          </w:tcPr>
          <w:p w:rsidR="00932C08" w:rsidRPr="00932C08" w:rsidRDefault="00932C08" w:rsidP="00932C08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60" w:type="dxa"/>
            <w:vAlign w:val="center"/>
          </w:tcPr>
          <w:p w:rsidR="00932C08" w:rsidRDefault="00932C08" w:rsidP="000A5F0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7" w:type="dxa"/>
            <w:vAlign w:val="center"/>
          </w:tcPr>
          <w:p w:rsidR="00932C08" w:rsidRDefault="00932C08" w:rsidP="000A5F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932C08" w:rsidRPr="00C71E06" w:rsidRDefault="00932C08" w:rsidP="000A5F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1164" w:type="dxa"/>
            <w:vAlign w:val="center"/>
          </w:tcPr>
          <w:p w:rsidR="00932C08" w:rsidRDefault="00932C08" w:rsidP="000A5F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932C08" w:rsidRPr="00932C08">
        <w:rPr>
          <w:rFonts w:ascii="Arial" w:eastAsia="Arial" w:hAnsi="Arial" w:cs="Arial"/>
          <w:b/>
          <w:sz w:val="17"/>
          <w:vertAlign w:val="superscript"/>
        </w:rPr>
        <w:t>@</w:t>
      </w:r>
      <w:r w:rsidR="00932C08" w:rsidRPr="00932C08">
        <w:rPr>
          <w:rFonts w:ascii="Arial" w:eastAsia="Arial" w:hAnsi="Arial" w:cs="Arial"/>
          <w:b/>
          <w:sz w:val="17"/>
          <w:vertAlign w:val="superscript"/>
        </w:rPr>
        <w:tab/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413D83">
        <w:trPr>
          <w:trHeight w:val="244"/>
        </w:trPr>
        <w:tc>
          <w:tcPr>
            <w:tcW w:w="431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Default="004948C8" w:rsidP="00932C08">
            <w:pPr>
              <w:ind w:left="113"/>
            </w:pPr>
            <w:r w:rsidRPr="00932C08">
              <w:rPr>
                <w:rFonts w:ascii="Arial" w:eastAsia="Arial" w:hAnsi="Arial" w:cs="Arial"/>
                <w:b/>
                <w:sz w:val="17"/>
              </w:rPr>
              <w:t>Cash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Reserves Position of Scheduled Commercial Banks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</w:p>
        </w:tc>
        <w:tc>
          <w:tcPr>
            <w:tcW w:w="986" w:type="dxa"/>
          </w:tcPr>
          <w:p w:rsidR="004948C8" w:rsidRDefault="004948C8" w:rsidP="00E40534">
            <w:pPr>
              <w:ind w:left="108"/>
            </w:pPr>
          </w:p>
        </w:tc>
      </w:tr>
      <w:tr w:rsidR="000A5F01" w:rsidTr="00CD3B2B">
        <w:trPr>
          <w:trHeight w:val="150"/>
        </w:trPr>
        <w:tc>
          <w:tcPr>
            <w:tcW w:w="431" w:type="dxa"/>
          </w:tcPr>
          <w:p w:rsidR="000A5F01" w:rsidRDefault="000A5F01" w:rsidP="000A5F01">
            <w:pPr>
              <w:ind w:left="113"/>
            </w:pPr>
          </w:p>
        </w:tc>
        <w:tc>
          <w:tcPr>
            <w:tcW w:w="6006" w:type="dxa"/>
          </w:tcPr>
          <w:p w:rsidR="000A5F01" w:rsidRDefault="000A5F01" w:rsidP="00CD3B2B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969" w:type="dxa"/>
          </w:tcPr>
          <w:p w:rsidR="000A5F01" w:rsidRPr="00C71E06" w:rsidRDefault="00870F6F" w:rsidP="00CD3B2B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December 13, 2018</w:t>
            </w:r>
          </w:p>
        </w:tc>
        <w:tc>
          <w:tcPr>
            <w:tcW w:w="986" w:type="dxa"/>
          </w:tcPr>
          <w:p w:rsidR="000A5F01" w:rsidRPr="00C71E06" w:rsidRDefault="006915F0" w:rsidP="00CD3B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5,016.56</w:t>
            </w:r>
          </w:p>
        </w:tc>
      </w:tr>
      <w:tr w:rsidR="000A5F01" w:rsidTr="00CD3B2B">
        <w:trPr>
          <w:trHeight w:val="199"/>
        </w:trPr>
        <w:tc>
          <w:tcPr>
            <w:tcW w:w="431" w:type="dxa"/>
          </w:tcPr>
          <w:p w:rsidR="000A5F01" w:rsidRDefault="000A5F01" w:rsidP="000A5F01">
            <w:pPr>
              <w:ind w:left="113"/>
            </w:pPr>
          </w:p>
        </w:tc>
        <w:tc>
          <w:tcPr>
            <w:tcW w:w="6006" w:type="dxa"/>
          </w:tcPr>
          <w:p w:rsidR="000A5F01" w:rsidRDefault="000A5F01" w:rsidP="00CD3B2B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</w:tcPr>
          <w:p w:rsidR="000A5F01" w:rsidRPr="00C71E06" w:rsidRDefault="000A5F01" w:rsidP="00CD3B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December 21, 2018</w:t>
            </w:r>
          </w:p>
        </w:tc>
        <w:tc>
          <w:tcPr>
            <w:tcW w:w="986" w:type="dxa"/>
          </w:tcPr>
          <w:p w:rsidR="000A5F01" w:rsidRPr="00C71E06" w:rsidRDefault="000A5F01" w:rsidP="00CD3B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4,870.13</w:t>
            </w:r>
          </w:p>
        </w:tc>
      </w:tr>
      <w:tr w:rsidR="000A5F01" w:rsidTr="00CD3B2B">
        <w:trPr>
          <w:trHeight w:val="236"/>
        </w:trPr>
        <w:tc>
          <w:tcPr>
            <w:tcW w:w="431" w:type="dxa"/>
          </w:tcPr>
          <w:p w:rsidR="000A5F01" w:rsidRDefault="000A5F01" w:rsidP="000A5F01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</w:tcPr>
          <w:p w:rsidR="000A5F01" w:rsidRPr="00932C08" w:rsidRDefault="000A5F01" w:rsidP="00CD3B2B">
            <w:pPr>
              <w:ind w:left="113"/>
            </w:pPr>
            <w:r w:rsidRPr="00932C08">
              <w:rPr>
                <w:rFonts w:ascii="Arial" w:eastAsia="Arial" w:hAnsi="Arial" w:cs="Arial"/>
                <w:sz w:val="17"/>
              </w:rPr>
              <w:t>Government</w:t>
            </w:r>
            <w:r w:rsidRPr="00932C08">
              <w:rPr>
                <w:rFonts w:ascii="Arial" w:eastAsia="Arial" w:hAnsi="Arial" w:cs="Arial"/>
                <w:sz w:val="18"/>
              </w:rPr>
              <w:t xml:space="preserve"> of India Surplus Cash Balance Reckoned for Auction as on</w:t>
            </w:r>
            <w:r w:rsidRPr="00932C08"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</w:tcPr>
          <w:p w:rsidR="000A5F01" w:rsidRPr="00C71E06" w:rsidRDefault="00870F6F" w:rsidP="00CD3B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December 13</w:t>
            </w:r>
            <w:r w:rsidR="000A5F01" w:rsidRPr="00C71E06">
              <w:rPr>
                <w:rFonts w:ascii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</w:tcPr>
          <w:p w:rsidR="000A5F01" w:rsidRPr="00C71E06" w:rsidRDefault="000A5F01" w:rsidP="00CD3B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1E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9D1517" w:rsidRPr="00932C08" w:rsidRDefault="00932C08" w:rsidP="00932C08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="00CE6F7B" w:rsidRPr="00932C08">
        <w:rPr>
          <w:rFonts w:ascii="Arial" w:hAnsi="Arial" w:cs="Arial"/>
          <w:b/>
          <w:color w:val="000000"/>
          <w:sz w:val="20"/>
          <w:szCs w:val="20"/>
        </w:rPr>
        <w:t>Ajit</w:t>
      </w:r>
      <w:proofErr w:type="spellEnd"/>
      <w:r w:rsidR="00CE6F7B" w:rsidRPr="00932C08">
        <w:rPr>
          <w:rFonts w:ascii="Arial" w:hAnsi="Arial" w:cs="Arial"/>
          <w:b/>
          <w:color w:val="000000"/>
          <w:sz w:val="20"/>
          <w:szCs w:val="20"/>
        </w:rPr>
        <w:t xml:space="preserve"> Prasad </w:t>
      </w:r>
      <w:r w:rsidR="00CE6F7B" w:rsidRPr="00932C08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sz w:val="20"/>
          <w:szCs w:val="20"/>
        </w:rPr>
        <w:br/>
      </w:r>
      <w:r w:rsidR="00CE6F7B" w:rsidRPr="00932C0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932C08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932C08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>
        <w:rPr>
          <w:rFonts w:ascii="Arial" w:hAnsi="Arial" w:cs="Arial"/>
          <w:b/>
          <w:color w:val="000000"/>
          <w:sz w:val="20"/>
          <w:szCs w:val="20"/>
        </w:rPr>
        <w:t>372</w:t>
      </w:r>
      <w:r w:rsidR="002E7766" w:rsidRPr="00932C08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932C08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</w:t>
      </w:r>
      <w:r w:rsidR="00CE6F7B" w:rsidRPr="00932C08">
        <w:rPr>
          <w:rFonts w:ascii="Arial" w:hAnsi="Arial" w:cs="Arial"/>
          <w:bCs/>
          <w:color w:val="000000"/>
          <w:sz w:val="20"/>
          <w:szCs w:val="20"/>
        </w:rPr>
        <w:t xml:space="preserve">Assistant </w:t>
      </w:r>
      <w:r w:rsidR="00CE6F7B" w:rsidRPr="00932C08">
        <w:rPr>
          <w:rFonts w:ascii="Arial" w:hAnsi="Arial" w:cs="Arial"/>
          <w:color w:val="000000"/>
          <w:sz w:val="20"/>
          <w:szCs w:val="20"/>
        </w:rPr>
        <w:t>Adviser</w:t>
      </w:r>
      <w:bookmarkStart w:id="0" w:name="_GoBack"/>
      <w:bookmarkEnd w:id="0"/>
    </w:p>
    <w:sectPr w:rsidR="009D1517" w:rsidRPr="00932C08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022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942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D83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15F0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2C08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4DE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3B2B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4FB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6C1F-614A-49A1-BC3F-164E6DEE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3224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8</cp:revision>
  <cp:lastPrinted>2018-12-13T12:42:00Z</cp:lastPrinted>
  <dcterms:created xsi:type="dcterms:W3CDTF">2018-12-13T18:10:00Z</dcterms:created>
  <dcterms:modified xsi:type="dcterms:W3CDTF">2018-12-14T03:04:00Z</dcterms:modified>
</cp:coreProperties>
</file>